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8D" w:rsidRDefault="001B148D" w:rsidP="001B148D">
      <w:r>
        <w:t>Лабораторная работа «</w:t>
      </w:r>
      <w:r w:rsidR="00F50DC5">
        <w:t>Классы</w:t>
      </w:r>
      <w:r>
        <w:t xml:space="preserve"> кольчатых червей»</w:t>
      </w:r>
    </w:p>
    <w:p w:rsidR="001B148D" w:rsidRPr="00F50DC5" w:rsidRDefault="001B148D" w:rsidP="00F50DC5">
      <w:pPr>
        <w:rPr>
          <w:i/>
        </w:rPr>
      </w:pPr>
      <w:r>
        <w:t xml:space="preserve">Цель работы: </w:t>
      </w:r>
      <w:r w:rsidR="00F50DC5">
        <w:rPr>
          <w:i/>
        </w:rPr>
        <w:t>сформулируйте ее самостоятельно, начиная со слов «доказать, что …»</w:t>
      </w:r>
    </w:p>
    <w:p w:rsidR="001B148D" w:rsidRDefault="001B148D" w:rsidP="001B148D">
      <w:r>
        <w:t>1. Изучите представленные изображения.</w:t>
      </w:r>
    </w:p>
    <w:p w:rsidR="00760A09" w:rsidRDefault="00760A09" w:rsidP="001B148D">
      <w:pPr>
        <w:rPr>
          <w:noProof/>
          <w:lang w:eastAsia="ru-RU"/>
        </w:rPr>
        <w:sectPr w:rsidR="00760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A09" w:rsidRDefault="00760A09" w:rsidP="001B148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58730" cy="1955237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дождевой черв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803" cy="196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A09" w:rsidRPr="00F50DC5" w:rsidRDefault="00F50DC5" w:rsidP="001B148D">
      <w:pPr>
        <w:rPr>
          <w:b/>
          <w:noProof/>
          <w:sz w:val="36"/>
          <w:szCs w:val="36"/>
          <w:lang w:eastAsia="ru-RU"/>
        </w:rPr>
      </w:pPr>
      <w:r>
        <w:rPr>
          <w:noProof/>
          <w:lang w:eastAsia="ru-RU"/>
        </w:rPr>
        <w:tab/>
      </w:r>
      <w:r w:rsidRPr="00F50DC5">
        <w:rPr>
          <w:b/>
          <w:noProof/>
          <w:lang w:eastAsia="ru-RU"/>
        </w:rPr>
        <w:tab/>
      </w:r>
      <w:r w:rsidRPr="00F50DC5">
        <w:rPr>
          <w:b/>
          <w:noProof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>1</w:t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</w:p>
    <w:p w:rsidR="00760A09" w:rsidRDefault="00F50DC5" w:rsidP="001B148D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49CE3" wp14:editId="478382BC">
                <wp:simplePos x="0" y="0"/>
                <wp:positionH relativeFrom="column">
                  <wp:posOffset>-358815</wp:posOffset>
                </wp:positionH>
                <wp:positionV relativeFrom="paragraph">
                  <wp:posOffset>1869312</wp:posOffset>
                </wp:positionV>
                <wp:extent cx="549532" cy="260430"/>
                <wp:effectExtent l="0" t="0" r="3175" b="63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2" cy="26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DC5" w:rsidRDefault="00F50DC5" w:rsidP="00F50D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9CE3" id="Прямоугольник 12" o:spid="_x0000_s1026" style="position:absolute;margin-left:-28.25pt;margin-top:147.2pt;width:43.2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" fillcolor="white [3212]" stroked="f" strokeweight="1pt">
                <v:textbox>
                  <w:txbxContent>
                    <w:p w:rsidR="00F50DC5" w:rsidRDefault="00F50DC5" w:rsidP="00F50D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49CE3" wp14:editId="478382BC">
                <wp:simplePos x="0" y="0"/>
                <wp:positionH relativeFrom="column">
                  <wp:posOffset>924214</wp:posOffset>
                </wp:positionH>
                <wp:positionV relativeFrom="paragraph">
                  <wp:posOffset>2021181</wp:posOffset>
                </wp:positionV>
                <wp:extent cx="549532" cy="260430"/>
                <wp:effectExtent l="0" t="0" r="3175" b="63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2" cy="26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DC5" w:rsidRDefault="00F50DC5" w:rsidP="00F50D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9CE3" id="Прямоугольник 11" o:spid="_x0000_s1027" style="position:absolute;margin-left:72.75pt;margin-top:159.15pt;width:43.2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" fillcolor="white [3212]" stroked="f" strokeweight="1pt">
                <v:textbox>
                  <w:txbxContent>
                    <w:p w:rsidR="00F50DC5" w:rsidRDefault="00F50DC5" w:rsidP="00F50D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49CE3" wp14:editId="478382BC">
                <wp:simplePos x="0" y="0"/>
                <wp:positionH relativeFrom="column">
                  <wp:posOffset>773358</wp:posOffset>
                </wp:positionH>
                <wp:positionV relativeFrom="paragraph">
                  <wp:posOffset>1870123</wp:posOffset>
                </wp:positionV>
                <wp:extent cx="549532" cy="260430"/>
                <wp:effectExtent l="0" t="0" r="3175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2" cy="26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DC5" w:rsidRDefault="00F50DC5" w:rsidP="00F50D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9CE3" id="Прямоугольник 10" o:spid="_x0000_s1028" style="position:absolute;margin-left:60.9pt;margin-top:147.25pt;width:43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" fillcolor="white [3212]" stroked="f" strokeweight="1pt">
                <v:textbox>
                  <w:txbxContent>
                    <w:p w:rsidR="00F50DC5" w:rsidRDefault="00F50DC5" w:rsidP="00F50D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0A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1998731</wp:posOffset>
                </wp:positionH>
                <wp:positionV relativeFrom="paragraph">
                  <wp:posOffset>647652</wp:posOffset>
                </wp:positionV>
                <wp:extent cx="549532" cy="260430"/>
                <wp:effectExtent l="0" t="0" r="3175" b="63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2" cy="260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A09" w:rsidRDefault="00760A09" w:rsidP="00760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157.4pt;margin-top:51pt;width:43.2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" fillcolor="white [3212]" stroked="f" strokeweight="1pt">
                <v:textbox>
                  <w:txbxContent>
                    <w:p w:rsidR="00760A09" w:rsidRDefault="00760A09" w:rsidP="00760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 w:rsidR="00760A09">
        <w:rPr>
          <w:noProof/>
          <w:lang w:eastAsia="ru-RU"/>
        </w:rPr>
        <w:drawing>
          <wp:inline distT="0" distB="0" distL="0" distR="0">
            <wp:extent cx="2309149" cy="229743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иявки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28"/>
                    <a:stretch/>
                  </pic:blipFill>
                  <pic:spPr bwMode="auto">
                    <a:xfrm>
                      <a:off x="0" y="0"/>
                      <a:ext cx="2309149" cy="229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DC5" w:rsidRDefault="00F50DC5" w:rsidP="001B148D">
      <w:pPr>
        <w:rPr>
          <w:noProof/>
          <w:lang w:eastAsia="ru-RU"/>
        </w:rPr>
      </w:pP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  <w:t>3</w:t>
      </w:r>
    </w:p>
    <w:p w:rsidR="00B65911" w:rsidRDefault="00760A09" w:rsidP="001B148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5919" cy="2106295"/>
            <wp:effectExtent l="0" t="0" r="889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лассы червей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0" t="48973" r="1390" b="3731"/>
                    <a:stretch/>
                  </pic:blipFill>
                  <pic:spPr bwMode="auto">
                    <a:xfrm>
                      <a:off x="0" y="0"/>
                      <a:ext cx="2506864" cy="2107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DC5" w:rsidRPr="00F50DC5" w:rsidRDefault="00F50DC5" w:rsidP="001B148D">
      <w:pPr>
        <w:rPr>
          <w:noProof/>
          <w:sz w:val="36"/>
          <w:szCs w:val="36"/>
          <w:lang w:eastAsia="ru-RU"/>
        </w:rPr>
      </w:pP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  <w:t>2</w:t>
      </w:r>
    </w:p>
    <w:p w:rsidR="00760A09" w:rsidRDefault="00760A09" w:rsidP="001B148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CD36F0" wp14:editId="74C178EA">
            <wp:extent cx="3221502" cy="21101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лассы червей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90" r="45758" b="2737"/>
                    <a:stretch/>
                  </pic:blipFill>
                  <pic:spPr bwMode="auto">
                    <a:xfrm>
                      <a:off x="0" y="0"/>
                      <a:ext cx="3222212" cy="211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911" w:rsidRDefault="00F50DC5" w:rsidP="001B148D">
      <w:pPr>
        <w:rPr>
          <w:noProof/>
          <w:lang w:eastAsia="ru-RU"/>
        </w:rPr>
      </w:pP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  <w:t>4</w:t>
      </w:r>
    </w:p>
    <w:p w:rsidR="00760A09" w:rsidRDefault="00760A09" w:rsidP="001B148D">
      <w:pPr>
        <w:sectPr w:rsidR="00760A09" w:rsidSect="00760A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0DC5" w:rsidRDefault="00B65911" w:rsidP="001B148D">
      <w:pPr>
        <w:rPr>
          <w:noProof/>
          <w:lang w:eastAsia="ru-RU"/>
        </w:rPr>
      </w:pPr>
      <w:r w:rsidRPr="00B65911">
        <w:rPr>
          <w:noProof/>
          <w:lang w:eastAsia="ru-RU"/>
        </w:rPr>
        <w:drawing>
          <wp:inline distT="0" distB="0" distL="0" distR="0">
            <wp:extent cx="3184927" cy="2187526"/>
            <wp:effectExtent l="0" t="0" r="0" b="3810"/>
            <wp:docPr id="1" name="Рисунок 1" descr="D:\!!!!!! А для уроков\!!! биология из лицея\Зоология\Кольчатые черви\многообразие чер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! А для уроков\!!! биология из лицея\Зоология\Кольчатые черви\многообразие черв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91" r="46346" b="2305"/>
                    <a:stretch/>
                  </pic:blipFill>
                  <pic:spPr bwMode="auto">
                    <a:xfrm>
                      <a:off x="0" y="0"/>
                      <a:ext cx="3191608" cy="21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DC5">
        <w:rPr>
          <w:noProof/>
          <w:lang w:eastAsia="ru-RU"/>
        </w:rPr>
        <w:drawing>
          <wp:inline distT="0" distB="0" distL="0" distR="0" wp14:anchorId="4BDA70BD" wp14:editId="1623DD7A">
            <wp:extent cx="2489968" cy="2186527"/>
            <wp:effectExtent l="0" t="0" r="571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малощетинковые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64" t="30049" b="20786"/>
                    <a:stretch/>
                  </pic:blipFill>
                  <pic:spPr bwMode="auto">
                    <a:xfrm>
                      <a:off x="0" y="0"/>
                      <a:ext cx="2536723" cy="222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911" w:rsidRDefault="00F50DC5" w:rsidP="001B148D"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  <w:t>5</w:t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</w:r>
      <w:r w:rsidRPr="00F50DC5">
        <w:rPr>
          <w:b/>
          <w:noProof/>
          <w:sz w:val="36"/>
          <w:szCs w:val="36"/>
          <w:lang w:eastAsia="ru-RU"/>
        </w:rPr>
        <w:tab/>
        <w:t>6</w:t>
      </w:r>
    </w:p>
    <w:p w:rsidR="001B148D" w:rsidRDefault="001B148D" w:rsidP="00F50DC5">
      <w:pPr>
        <w:jc w:val="both"/>
      </w:pPr>
      <w:r>
        <w:lastRenderedPageBreak/>
        <w:t>2. Используя материалы учебника, определите, какие признаки внешнего строения</w:t>
      </w:r>
      <w:r w:rsidR="00F50DC5">
        <w:t xml:space="preserve"> </w:t>
      </w:r>
      <w:r>
        <w:t>позволяют отнести данные организмы к тому или иному классу кольчатых червей.</w:t>
      </w:r>
      <w:r w:rsidR="00F50DC5">
        <w:t xml:space="preserve"> Распределите рисунки по этим классам. </w:t>
      </w:r>
    </w:p>
    <w:p w:rsidR="001B148D" w:rsidRDefault="001B148D" w:rsidP="001B148D">
      <w:r>
        <w:t>3. Зарисуйте внешнее строение данных организмов</w:t>
      </w:r>
      <w:r w:rsidR="00F50DC5">
        <w:t xml:space="preserve"> (по одному представителю от каждого класса)</w:t>
      </w:r>
      <w:r>
        <w:t>, выполните подписи к рисунку.</w:t>
      </w:r>
      <w:r w:rsidR="00F50DC5">
        <w:t xml:space="preserve"> Укажите на</w:t>
      </w:r>
      <w:bookmarkStart w:id="0" w:name="_GoBack"/>
      <w:bookmarkEnd w:id="0"/>
      <w:r w:rsidR="00F50DC5">
        <w:t>звания животных.</w:t>
      </w:r>
    </w:p>
    <w:p w:rsidR="001B148D" w:rsidRDefault="001B148D" w:rsidP="001B148D">
      <w:r>
        <w:t>4. Сделайте вывод.</w:t>
      </w:r>
    </w:p>
    <w:p w:rsidR="001B148D" w:rsidRDefault="001B148D" w:rsidP="001B148D">
      <w:r>
        <w:t>Задание 1. Заполните пропуски в тексте.</w:t>
      </w:r>
    </w:p>
    <w:p w:rsidR="001B148D" w:rsidRDefault="001B148D" w:rsidP="001B148D">
      <w:r>
        <w:t>«Тело большинства форм состоит из отдельных колец-……</w:t>
      </w:r>
    </w:p>
    <w:p w:rsidR="001B148D" w:rsidRDefault="001B148D" w:rsidP="001B148D">
      <w:r>
        <w:t>Характерно наличие боковых выростов тела</w:t>
      </w:r>
      <w:proofErr w:type="gramStart"/>
      <w:r>
        <w:t>-….</w:t>
      </w:r>
      <w:proofErr w:type="gramEnd"/>
      <w:r>
        <w:t>. и пучков …..</w:t>
      </w:r>
    </w:p>
    <w:p w:rsidR="001B148D" w:rsidRDefault="001B148D" w:rsidP="001B148D">
      <w:r>
        <w:t>Кожно-мускульный мешок состоит из……, эпителия, кольцевой и</w:t>
      </w:r>
      <w:proofErr w:type="gramStart"/>
      <w:r>
        <w:t xml:space="preserve"> ….</w:t>
      </w:r>
      <w:proofErr w:type="gramEnd"/>
      <w:r>
        <w:t>мускулатуры.</w:t>
      </w:r>
    </w:p>
    <w:p w:rsidR="001B148D" w:rsidRDefault="001B148D" w:rsidP="001B148D">
      <w:r>
        <w:t>Нервная система представлена окологлоточным нервным</w:t>
      </w:r>
      <w:proofErr w:type="gramStart"/>
      <w:r>
        <w:t xml:space="preserve"> ….</w:t>
      </w:r>
      <w:proofErr w:type="gramEnd"/>
      <w:r>
        <w:t>, а также ……нервной</w:t>
      </w:r>
      <w:r w:rsidR="00F50DC5">
        <w:t xml:space="preserve"> </w:t>
      </w:r>
      <w:r>
        <w:t>цепочкой.</w:t>
      </w:r>
    </w:p>
    <w:p w:rsidR="00F50DC5" w:rsidRDefault="001B148D" w:rsidP="001B148D">
      <w:r>
        <w:t xml:space="preserve">Кровеносная </w:t>
      </w:r>
      <w:proofErr w:type="gramStart"/>
      <w:r>
        <w:t>система….</w:t>
      </w:r>
      <w:proofErr w:type="gramEnd"/>
      <w:r>
        <w:t>., состоит из …., часть которых образуют….</w:t>
      </w:r>
    </w:p>
    <w:p w:rsidR="001B148D" w:rsidRDefault="001B148D" w:rsidP="001B148D">
      <w:r>
        <w:t>Дыхание происходит всей……тела.</w:t>
      </w:r>
    </w:p>
    <w:p w:rsidR="001B148D" w:rsidRDefault="001B148D" w:rsidP="001B148D">
      <w:r>
        <w:t xml:space="preserve">Пищеварительная система делится на глотку, </w:t>
      </w:r>
      <w:proofErr w:type="gramStart"/>
      <w:r>
        <w:t>пищевод,…</w:t>
      </w:r>
      <w:proofErr w:type="gramEnd"/>
      <w:r>
        <w:t>…и …., заканчивается</w:t>
      </w:r>
      <w:r w:rsidR="00F50DC5">
        <w:t xml:space="preserve"> </w:t>
      </w:r>
      <w:r>
        <w:t>….отверстием.</w:t>
      </w:r>
    </w:p>
    <w:p w:rsidR="001B148D" w:rsidRDefault="001B148D" w:rsidP="001B148D">
      <w:r>
        <w:t>Размножение происходит</w:t>
      </w:r>
      <w:proofErr w:type="gramStart"/>
      <w:r>
        <w:t xml:space="preserve"> ….</w:t>
      </w:r>
      <w:proofErr w:type="gramEnd"/>
      <w:r>
        <w:t>путем и бесполым.</w:t>
      </w:r>
    </w:p>
    <w:p w:rsidR="006B3FA2" w:rsidRDefault="006B3FA2" w:rsidP="001B148D"/>
    <w:sectPr w:rsidR="006B3FA2" w:rsidSect="00760A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9B"/>
    <w:rsid w:val="001B148D"/>
    <w:rsid w:val="006B3FA2"/>
    <w:rsid w:val="00760A09"/>
    <w:rsid w:val="00B65911"/>
    <w:rsid w:val="00C70C9B"/>
    <w:rsid w:val="00D06A2C"/>
    <w:rsid w:val="00F5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BEB0"/>
  <w15:chartTrackingRefBased/>
  <w15:docId w15:val="{A60D9903-DB64-4E92-A527-E609C10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Маслова</dc:creator>
  <cp:keywords/>
  <dc:description/>
  <cp:lastModifiedBy>Ксения Маслова</cp:lastModifiedBy>
  <cp:revision>2</cp:revision>
  <dcterms:created xsi:type="dcterms:W3CDTF">2022-12-10T10:56:00Z</dcterms:created>
  <dcterms:modified xsi:type="dcterms:W3CDTF">2022-12-10T12:19:00Z</dcterms:modified>
</cp:coreProperties>
</file>